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0F9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2238375</wp:posOffset>
            </wp:positionH>
            <wp:positionV relativeFrom="paragraph">
              <wp:posOffset>-349250</wp:posOffset>
            </wp:positionV>
            <wp:extent cx="1352550" cy="1114425"/>
            <wp:effectExtent l="1905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70F9" w:rsidRPr="0027145B" w:rsidRDefault="008370F9" w:rsidP="008370F9">
      <w:pPr>
        <w:rPr>
          <w:rFonts w:ascii="TH SarabunPSK" w:hAnsi="TH SarabunPSK" w:cs="TH SarabunPSK"/>
          <w:sz w:val="32"/>
          <w:szCs w:val="32"/>
        </w:rPr>
      </w:pPr>
    </w:p>
    <w:p w:rsidR="008370F9" w:rsidRPr="0027145B" w:rsidRDefault="008370F9" w:rsidP="008370F9">
      <w:pPr>
        <w:tabs>
          <w:tab w:val="left" w:pos="8422"/>
        </w:tabs>
        <w:rPr>
          <w:rFonts w:ascii="Angsana New" w:hAnsi="Angsana New"/>
          <w:b/>
          <w:bCs/>
          <w:sz w:val="32"/>
          <w:szCs w:val="32"/>
        </w:rPr>
      </w:pPr>
    </w:p>
    <w:p w:rsidR="008370F9" w:rsidRPr="0027145B" w:rsidRDefault="008370F9" w:rsidP="008370F9">
      <w:pPr>
        <w:tabs>
          <w:tab w:val="left" w:pos="8422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ประกาศองค์การบริหารส่วนตำบลโจดหนองแก</w:t>
      </w:r>
    </w:p>
    <w:p w:rsidR="008370F9" w:rsidRDefault="008370F9" w:rsidP="008370F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27145B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 w:rsidRPr="0027145B">
        <w:rPr>
          <w:rFonts w:ascii="TH SarabunPSK" w:hAnsi="TH SarabunPSK" w:cs="TH SarabunPSK" w:hint="cs"/>
          <w:b/>
          <w:bCs/>
          <w:sz w:val="32"/>
          <w:szCs w:val="32"/>
          <w:cs/>
        </w:rPr>
        <w:t>ก่อสร้าง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ถนนคอนกรีตเสริมเหล็ก ภายใน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ตำบลโจดหนองแก</w:t>
      </w:r>
    </w:p>
    <w:p w:rsidR="008370F9" w:rsidRPr="0027145B" w:rsidRDefault="008370F9" w:rsidP="008370F9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27145B">
        <w:rPr>
          <w:rFonts w:ascii="TH SarabunPSK" w:hAnsi="TH SarabunPSK" w:cs="TH SarabunPSK"/>
          <w:b/>
          <w:bCs/>
          <w:sz w:val="32"/>
          <w:szCs w:val="32"/>
        </w:rPr>
        <w:t>**********************************</w:t>
      </w:r>
    </w:p>
    <w:p w:rsidR="008370F9" w:rsidRDefault="008370F9" w:rsidP="008370F9">
      <w:pPr>
        <w:pStyle w:val="a6"/>
        <w:ind w:firstLine="720"/>
        <w:jc w:val="left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ด้วยองค์การบริหารส่วนตำบลโจดหนองแก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มีความประสงค์จะสอบราคาจ้างเหมา</w:t>
      </w:r>
      <w:r w:rsidRPr="00357F6C">
        <w:rPr>
          <w:rFonts w:ascii="TH SarabunPSK" w:hAnsi="TH SarabunPSK" w:cs="TH SarabunPSK" w:hint="cs"/>
          <w:sz w:val="32"/>
          <w:szCs w:val="32"/>
          <w:cs/>
        </w:rPr>
        <w:t>โครงการก่อสร้าง</w:t>
      </w:r>
    </w:p>
    <w:p w:rsidR="008370F9" w:rsidRPr="006A46F2" w:rsidRDefault="008370F9" w:rsidP="008370F9">
      <w:pPr>
        <w:pStyle w:val="a6"/>
        <w:jc w:val="lef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ถนนคอนกรีตเสริมเหล็ก จำนวน  10  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รายละเอียดดังนี้</w:t>
      </w:r>
    </w:p>
    <w:p w:rsidR="008370F9" w:rsidRDefault="008370F9" w:rsidP="008370F9">
      <w:pPr>
        <w:ind w:firstLine="720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4D4EEE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โครงการ</w:t>
      </w:r>
      <w:r w:rsidRPr="004D4EEE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ที่ 1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>ก่อสร้างถนน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คอนกรีตเสริมเหล็ก</w:t>
      </w:r>
      <w:r>
        <w:rPr>
          <w:rStyle w:val="a8"/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หมู่ที่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2 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>บ้าน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วังขอนพาด   </w:t>
      </w:r>
      <w:r>
        <w:rPr>
          <w:rStyle w:val="a8"/>
          <w:rFonts w:ascii="TH SarabunPSK" w:hAnsi="TH SarabunPSK" w:cs="TH SarabunPSK"/>
          <w:sz w:val="32"/>
          <w:szCs w:val="32"/>
          <w:cs/>
        </w:rPr>
        <w:t xml:space="preserve"> ต้องดำเนินการ</w:t>
      </w:r>
    </w:p>
    <w:p w:rsidR="008370F9" w:rsidRPr="00131A22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Style w:val="a8"/>
          <w:rFonts w:ascii="TH SarabunPSK" w:hAnsi="TH SarabunPSK" w:cs="TH SarabunPSK"/>
          <w:sz w:val="32"/>
          <w:szCs w:val="32"/>
          <w:cs/>
        </w:rPr>
        <w:t>ตา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ม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รายละเอียดดังนี้</w:t>
      </w:r>
    </w:p>
    <w:p w:rsidR="008370F9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ab/>
        <w:t xml:space="preserve">ขนาดกว้าง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4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.00  เมตร  ยาว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86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.00  เมตร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หนาเฉลี่ย  0.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1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5 เมตร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หรือมีพื้นที่คอนกรีตไม่น้อยกว่า  </w:t>
      </w:r>
    </w:p>
    <w:p w:rsidR="008370F9" w:rsidRPr="00131A22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Style w:val="a8"/>
          <w:rFonts w:ascii="TH SarabunPSK" w:hAnsi="TH SarabunPSK" w:cs="TH SarabunPSK" w:hint="cs"/>
          <w:sz w:val="32"/>
          <w:szCs w:val="32"/>
          <w:cs/>
        </w:rPr>
        <w:t>344  ตร.ม.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ไม่มีไหล่ทาง</w:t>
      </w:r>
    </w:p>
    <w:p w:rsidR="008370F9" w:rsidRPr="006A46F2" w:rsidRDefault="008370F9" w:rsidP="008370F9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8370F9" w:rsidRDefault="008370F9" w:rsidP="008370F9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(รายละเอียดแนบตามแบบ อบต.กำหนด)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ราคากลาง  </w:t>
      </w:r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</w:p>
    <w:p w:rsidR="008370F9" w:rsidRDefault="008370F9" w:rsidP="008370F9">
      <w:pPr>
        <w:pStyle w:val="a6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>00  บาท</w:t>
      </w:r>
    </w:p>
    <w:p w:rsidR="008370F9" w:rsidRDefault="008370F9" w:rsidP="008370F9">
      <w:pPr>
        <w:ind w:firstLine="720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4D4EEE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โครงการ</w:t>
      </w:r>
      <w:r w:rsidRPr="004D4EEE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ที่ 2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>ก่อสร้างถนน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คอนกรีตเสริมเหล็ก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 หมู่ที่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3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บ้าน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หนองแวง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 ต้องดำเนินการ</w:t>
      </w:r>
    </w:p>
    <w:p w:rsidR="008370F9" w:rsidRPr="00131A22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ตามรายละเอียดดังนี้</w:t>
      </w:r>
    </w:p>
    <w:p w:rsidR="008370F9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ab/>
        <w:t xml:space="preserve">ขนาดกว้าง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4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.00  เมตร  ยาว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43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.00  เมตร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หนาเฉลี่ย  0.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1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5 เมตร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หรือมีพื้นที่คอนกรีตไม่น้อยกว่า  </w:t>
      </w:r>
    </w:p>
    <w:p w:rsidR="008370F9" w:rsidRPr="00131A22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  <w:cs/>
        </w:rPr>
      </w:pPr>
      <w:r>
        <w:rPr>
          <w:rStyle w:val="a8"/>
          <w:rFonts w:ascii="TH SarabunPSK" w:hAnsi="TH SarabunPSK" w:cs="TH SarabunPSK" w:hint="cs"/>
          <w:sz w:val="32"/>
          <w:szCs w:val="32"/>
          <w:cs/>
        </w:rPr>
        <w:t>172  ตร.ม.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ไหล่ทางหินคลุกข้างละ  0.30  เมตร</w:t>
      </w:r>
    </w:p>
    <w:p w:rsidR="008370F9" w:rsidRPr="006A46F2" w:rsidRDefault="008370F9" w:rsidP="008370F9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8370F9" w:rsidRDefault="008370F9" w:rsidP="008370F9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(รายละเอียดแนบตามแบบ อบต.กำหนด)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106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ราคากลาง  </w:t>
      </w:r>
      <w:r>
        <w:rPr>
          <w:rFonts w:ascii="TH SarabunPSK" w:hAnsi="TH SarabunPSK" w:cs="TH SarabunPSK"/>
          <w:b/>
          <w:bCs/>
          <w:sz w:val="32"/>
          <w:szCs w:val="32"/>
        </w:rPr>
        <w:t>106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</w:p>
    <w:p w:rsidR="008370F9" w:rsidRDefault="008370F9" w:rsidP="008370F9">
      <w:pPr>
        <w:pStyle w:val="a6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>00  บาท</w:t>
      </w:r>
    </w:p>
    <w:p w:rsidR="008370F9" w:rsidRDefault="008370F9" w:rsidP="008370F9">
      <w:pPr>
        <w:ind w:firstLine="720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4D4EEE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โครงการ</w:t>
      </w:r>
      <w:r w:rsidRPr="004D4EEE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ที่ 3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>ก่อสร้างถนน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คอนกรีตเสริมเหล็ก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 หมู่ที่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4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บ้าน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หนองหว้า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 ต้องดำเนินการ</w:t>
      </w:r>
    </w:p>
    <w:p w:rsidR="008370F9" w:rsidRPr="00131A22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ตามรายละเอียดดังนี้</w:t>
      </w:r>
    </w:p>
    <w:p w:rsidR="008370F9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ab/>
      </w:r>
      <w:r w:rsidRPr="00971B9F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สายที่ 1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ขนาดกว้าง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3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.00  เมตร  ยาว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26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.00  เมตร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หนาเฉลี่ย  0.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1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5 เมตร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หรือมีพื้นที่คอนกรีต</w:t>
      </w:r>
    </w:p>
    <w:p w:rsidR="008370F9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Style w:val="a8"/>
          <w:rFonts w:ascii="TH SarabunPSK" w:hAnsi="TH SarabunPSK" w:cs="TH SarabunPSK" w:hint="cs"/>
          <w:sz w:val="32"/>
          <w:szCs w:val="32"/>
          <w:cs/>
        </w:rPr>
        <w:t>ไม่น้อยกว่า  78  ตร.ม.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ไม่มีไหล่ทาง</w:t>
      </w:r>
    </w:p>
    <w:p w:rsidR="008370F9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Style w:val="a8"/>
          <w:rFonts w:ascii="TH SarabunPSK" w:hAnsi="TH SarabunPSK" w:cs="TH SarabunPSK" w:hint="cs"/>
          <w:sz w:val="32"/>
          <w:szCs w:val="32"/>
          <w:cs/>
        </w:rPr>
        <w:tab/>
      </w:r>
      <w:r w:rsidRPr="00971B9F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สายที่ 2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ขนาดกว้าง  4.00  เมตร  ยาว  66.00  เมตร  หนาเฉลี่ย  0.15  เมตร หรือมีพื้นที่คอนกรีต</w:t>
      </w:r>
    </w:p>
    <w:p w:rsidR="008370F9" w:rsidRPr="004D4EEE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  <w:cs/>
        </w:rPr>
      </w:pP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ไม่น้อยกว่า  264  ตร.ม. ไม่มีไหล่ทาง  พร้อมวางท่อ คสล. </w:t>
      </w:r>
      <w:r>
        <w:rPr>
          <w:rStyle w:val="a8"/>
          <w:rFonts w:ascii="Arial" w:hAnsi="Arial" w:cs="Arial"/>
          <w:sz w:val="32"/>
          <w:szCs w:val="32"/>
          <w:cs/>
        </w:rPr>
        <w:t>ø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0.30  เมตร  จำนวน  5  ท่อน  </w:t>
      </w:r>
    </w:p>
    <w:p w:rsidR="008370F9" w:rsidRPr="006A46F2" w:rsidRDefault="008370F9" w:rsidP="008370F9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8370F9" w:rsidRDefault="008370F9" w:rsidP="008370F9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(รายละเอียดแนบตามแบบ อบต.กำหนด)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ราคากลาง  </w:t>
      </w:r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</w:p>
    <w:p w:rsidR="008370F9" w:rsidRDefault="008370F9" w:rsidP="008370F9">
      <w:pPr>
        <w:pStyle w:val="a6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>00  บาท</w:t>
      </w:r>
    </w:p>
    <w:p w:rsidR="008370F9" w:rsidRDefault="008370F9" w:rsidP="008370F9"/>
    <w:p w:rsidR="008370F9" w:rsidRPr="008370F9" w:rsidRDefault="008370F9" w:rsidP="008370F9"/>
    <w:p w:rsidR="008370F9" w:rsidRDefault="008370F9" w:rsidP="008370F9">
      <w:pPr>
        <w:jc w:val="right"/>
        <w:rPr>
          <w:rFonts w:ascii="TH SarabunPSK" w:hAnsi="TH SarabunPSK" w:cs="TH SarabunPSK"/>
          <w:sz w:val="32"/>
          <w:szCs w:val="32"/>
        </w:rPr>
      </w:pPr>
      <w:r w:rsidRPr="00B14623">
        <w:rPr>
          <w:rFonts w:ascii="TH SarabunPSK" w:hAnsi="TH SarabunPSK" w:cs="TH SarabunPSK"/>
          <w:sz w:val="32"/>
          <w:szCs w:val="32"/>
        </w:rPr>
        <w:t>/</w:t>
      </w:r>
      <w:r w:rsidRPr="00B14623">
        <w:rPr>
          <w:rFonts w:ascii="TH SarabunPSK" w:hAnsi="TH SarabunPSK" w:cs="TH SarabunPSK"/>
          <w:sz w:val="32"/>
          <w:szCs w:val="32"/>
          <w:cs/>
        </w:rPr>
        <w:t>โครงการที่ 4 ...</w:t>
      </w:r>
    </w:p>
    <w:p w:rsidR="008370F9" w:rsidRDefault="008370F9" w:rsidP="008370F9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-2-</w:t>
      </w:r>
    </w:p>
    <w:p w:rsidR="008370F9" w:rsidRPr="00B14623" w:rsidRDefault="008370F9" w:rsidP="008370F9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8370F9" w:rsidRDefault="008370F9" w:rsidP="008370F9">
      <w:pPr>
        <w:ind w:firstLine="720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4D4EEE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โครงการ</w:t>
      </w:r>
      <w:r w:rsidRPr="004D4EEE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ที่ 4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>ก่อสร้างถนน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คอนกรีตเสริมเหล็ก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 หมู่ที่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5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บ้าน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เตาเหล็ก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 ต้องดำเนินการ</w:t>
      </w:r>
    </w:p>
    <w:p w:rsidR="008370F9" w:rsidRPr="00131A22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ตามรายละเอียดดังนี้</w:t>
      </w:r>
    </w:p>
    <w:p w:rsidR="008370F9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ab/>
        <w:t xml:space="preserve">ขนาดกว้าง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5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.00  เมตร  ยาว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70.00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เมตร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หนาเฉลี่ย  0.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1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5 เมตร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หรือมีพื้นที่คอนกรีตไม่น้อยกว่า  </w:t>
      </w:r>
    </w:p>
    <w:p w:rsidR="008370F9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Style w:val="a8"/>
          <w:rFonts w:ascii="TH SarabunPSK" w:hAnsi="TH SarabunPSK" w:cs="TH SarabunPSK" w:hint="cs"/>
          <w:sz w:val="32"/>
          <w:szCs w:val="32"/>
          <w:cs/>
        </w:rPr>
        <w:t>350  ตร.ม.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ไม่มีไหล่ทาง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  <w:cs/>
        </w:rPr>
      </w:pPr>
      <w:r>
        <w:rPr>
          <w:rStyle w:val="a8"/>
          <w:rFonts w:ascii="TH SarabunPSK" w:hAnsi="TH SarabunPSK" w:cs="TH SarabunPSK" w:hint="cs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8370F9" w:rsidRDefault="008370F9" w:rsidP="008370F9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(รายละเอียดแนบตามแบบ อบต.กำหนด)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ราคากลาง  </w:t>
      </w:r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</w:p>
    <w:p w:rsidR="008370F9" w:rsidRDefault="008370F9" w:rsidP="008370F9">
      <w:pPr>
        <w:pStyle w:val="a6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>00  บาท</w:t>
      </w:r>
    </w:p>
    <w:p w:rsidR="008370F9" w:rsidRDefault="008370F9" w:rsidP="008370F9">
      <w:pPr>
        <w:ind w:firstLine="720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FF00AA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โครงการ</w:t>
      </w:r>
      <w:r w:rsidRPr="00FF00AA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ที่ 5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>ก่อสร้างถนน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คอนกรีตเสริมเหล็ก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 หมู่ที่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6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บ้าน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ประดู่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 ต้องดำเนินการตาม</w:t>
      </w:r>
    </w:p>
    <w:p w:rsidR="008370F9" w:rsidRPr="00131A22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รายละเอียดดังนี้</w:t>
      </w:r>
    </w:p>
    <w:p w:rsidR="008370F9" w:rsidRDefault="008370F9" w:rsidP="008370F9">
      <w:pPr>
        <w:ind w:firstLine="720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8E492D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สายที่ 1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ขนาดกว้าง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4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.00  เมตร  ยาว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59.00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เมตร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หนาเฉลี่ย  0.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1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5 เมตร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หรือมีพื้นที่คอนกรีต</w:t>
      </w:r>
    </w:p>
    <w:p w:rsidR="008370F9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Style w:val="a8"/>
          <w:rFonts w:ascii="TH SarabunPSK" w:hAnsi="TH SarabunPSK" w:cs="TH SarabunPSK" w:hint="cs"/>
          <w:sz w:val="32"/>
          <w:szCs w:val="32"/>
          <w:cs/>
        </w:rPr>
        <w:t>ไม่น้อยกว่า  236  ตร.ม.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ไม่มีไหล่ทาง</w:t>
      </w:r>
    </w:p>
    <w:p w:rsidR="008370F9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Style w:val="a8"/>
          <w:rFonts w:ascii="TH SarabunPSK" w:hAnsi="TH SarabunPSK" w:cs="TH SarabunPSK"/>
          <w:sz w:val="32"/>
          <w:szCs w:val="32"/>
        </w:rPr>
        <w:tab/>
      </w:r>
      <w:r w:rsidRPr="008E492D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สายที่ 2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ขนาดกว้าง  5.00  เมตร  ยาว  22.00 เมตร  หนาเฉลี่ย  0.15  เมตร  หรือมีพื้นที่คอนกรีต</w:t>
      </w:r>
    </w:p>
    <w:p w:rsidR="008370F9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  <w:cs/>
        </w:rPr>
      </w:pPr>
      <w:r>
        <w:rPr>
          <w:rStyle w:val="a8"/>
          <w:rFonts w:ascii="TH SarabunPSK" w:hAnsi="TH SarabunPSK" w:cs="TH SarabunPSK" w:hint="cs"/>
          <w:sz w:val="32"/>
          <w:szCs w:val="32"/>
          <w:cs/>
        </w:rPr>
        <w:t>ไม่น้อยกว่า  110  ตร.ม.  ไม่มีไหล่ทาง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  <w:cs/>
        </w:rPr>
      </w:pPr>
      <w:r>
        <w:rPr>
          <w:rStyle w:val="a8"/>
          <w:rFonts w:ascii="TH SarabunPSK" w:hAnsi="TH SarabunPSK" w:cs="TH SarabunPSK" w:hint="cs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8370F9" w:rsidRDefault="008370F9" w:rsidP="008370F9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(รายละเอียดแนบตามแบบ อบต.กำหนด)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ราคากลาง  </w:t>
      </w:r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</w:p>
    <w:p w:rsidR="008370F9" w:rsidRDefault="008370F9" w:rsidP="008370F9">
      <w:pPr>
        <w:pStyle w:val="a6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>00  บาท</w:t>
      </w:r>
    </w:p>
    <w:p w:rsidR="008370F9" w:rsidRDefault="008370F9" w:rsidP="008370F9">
      <w:pPr>
        <w:ind w:firstLine="720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FF00AA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โครงการ</w:t>
      </w:r>
      <w:r w:rsidRPr="00FF00AA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ที่ 6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>ก่อสร้างถนน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คอนกรีตเสริมเหล็ก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 หมู่ที่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7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บ้าน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หนองเรือ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 ต้องดำเนินการตาม</w:t>
      </w:r>
    </w:p>
    <w:p w:rsidR="008370F9" w:rsidRPr="00131A22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รายละเอียดดังนี้</w:t>
      </w:r>
    </w:p>
    <w:p w:rsidR="008370F9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  <w:cs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ab/>
        <w:t xml:space="preserve">ขนาดกว้าง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3.50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เมตร  ยาว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100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.00  เมตร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หนาเฉลี่ย  0.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1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5</w:t>
      </w:r>
      <w:r>
        <w:rPr>
          <w:rStyle w:val="a8"/>
          <w:rFonts w:ascii="TH SarabunPSK" w:hAnsi="TH SarabunPSK" w:cs="TH SarabunPSK"/>
          <w:sz w:val="32"/>
          <w:szCs w:val="32"/>
          <w:cs/>
        </w:rPr>
        <w:t xml:space="preserve"> เมตร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หรือมีพื้นที่คอนกรีตไม่น้อยกว่า  </w:t>
      </w:r>
      <w:r>
        <w:rPr>
          <w:rStyle w:val="a8"/>
          <w:rFonts w:ascii="TH SarabunPSK" w:hAnsi="TH SarabunPSK" w:cs="TH SarabunPSK"/>
          <w:sz w:val="32"/>
          <w:szCs w:val="32"/>
        </w:rPr>
        <w:t>350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ตร.ม.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ไม่มีไหล่ทาง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  <w:cs/>
        </w:rPr>
      </w:pPr>
      <w:r>
        <w:rPr>
          <w:rStyle w:val="a8"/>
          <w:rFonts w:ascii="TH SarabunPSK" w:hAnsi="TH SarabunPSK" w:cs="TH SarabunPSK" w:hint="cs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8370F9" w:rsidRDefault="008370F9" w:rsidP="008370F9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(รายละเอียดแนบตามแบบ อบต.กำหนด)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ราคากลาง  </w:t>
      </w:r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</w:p>
    <w:p w:rsidR="008370F9" w:rsidRDefault="008370F9" w:rsidP="008370F9">
      <w:pPr>
        <w:pStyle w:val="a6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>00  บาท</w:t>
      </w:r>
    </w:p>
    <w:p w:rsidR="008370F9" w:rsidRDefault="008370F9" w:rsidP="008370F9">
      <w:pPr>
        <w:ind w:firstLine="720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FF00AA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โครงการ</w:t>
      </w:r>
      <w:r w:rsidRPr="00FF00AA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ที่ 7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>ก่อสร้างถนน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คอนกรีตเสริมเหล็ก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 หมู่ที่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8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บ้าน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เหมือดแอ่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 ต้องดำเนินการตาม</w:t>
      </w:r>
    </w:p>
    <w:p w:rsidR="008370F9" w:rsidRPr="00131A22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รายละเอียดดังนี้</w:t>
      </w:r>
    </w:p>
    <w:p w:rsidR="008370F9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ab/>
        <w:t xml:space="preserve">ขนาดกว้าง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4.00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เมตร  ยาว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46.00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เมตร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หนาเฉลี่ย  0.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1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5 เมตร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หรือมีพื้นที่คอนกรีตไม่น้อยกว่า </w:t>
      </w:r>
    </w:p>
    <w:p w:rsidR="008370F9" w:rsidRPr="00131A22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  <w:cs/>
        </w:rPr>
      </w:pPr>
      <w:r>
        <w:rPr>
          <w:rStyle w:val="a8"/>
          <w:rFonts w:ascii="TH SarabunPSK" w:hAnsi="TH SarabunPSK" w:cs="TH SarabunPSK" w:hint="cs"/>
          <w:sz w:val="32"/>
          <w:szCs w:val="32"/>
          <w:cs/>
        </w:rPr>
        <w:t>184  ตร.ม.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ไม่มีไหล่ทาง</w:t>
      </w:r>
    </w:p>
    <w:p w:rsidR="008370F9" w:rsidRPr="006A46F2" w:rsidRDefault="008370F9" w:rsidP="008370F9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8370F9" w:rsidRDefault="008370F9" w:rsidP="008370F9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(รายละเอียดแนบตามแบบ อบต.กำหนด)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r>
        <w:rPr>
          <w:rFonts w:ascii="TH SarabunPSK" w:hAnsi="TH SarabunPSK" w:cs="TH SarabunPSK"/>
          <w:b/>
          <w:bCs/>
          <w:sz w:val="32"/>
          <w:szCs w:val="32"/>
        </w:rPr>
        <w:t>110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ราคากลาง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11</w:t>
      </w:r>
      <w:r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</w:p>
    <w:p w:rsidR="008370F9" w:rsidRDefault="008370F9" w:rsidP="008370F9">
      <w:pPr>
        <w:pStyle w:val="a6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>00  บาท</w:t>
      </w:r>
    </w:p>
    <w:p w:rsidR="008370F9" w:rsidRDefault="008370F9" w:rsidP="008370F9">
      <w:pPr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โครงการที่ 8...</w:t>
      </w:r>
    </w:p>
    <w:p w:rsidR="008370F9" w:rsidRDefault="008370F9" w:rsidP="008370F9">
      <w:pPr>
        <w:ind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-3-</w:t>
      </w:r>
    </w:p>
    <w:p w:rsidR="008370F9" w:rsidRDefault="008370F9" w:rsidP="008370F9">
      <w:pPr>
        <w:ind w:firstLine="720"/>
        <w:jc w:val="center"/>
        <w:rPr>
          <w:rFonts w:ascii="TH SarabunPSK" w:hAnsi="TH SarabunPSK" w:cs="TH SarabunPSK"/>
          <w:sz w:val="32"/>
          <w:szCs w:val="32"/>
        </w:rPr>
      </w:pPr>
    </w:p>
    <w:p w:rsidR="008370F9" w:rsidRPr="00131A22" w:rsidRDefault="008370F9" w:rsidP="008370F9">
      <w:pPr>
        <w:ind w:firstLine="720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D478F5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โครงการ</w:t>
      </w:r>
      <w:r w:rsidRPr="00D478F5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ที่ 8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>ก่อสร้างถนน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คอนกรีตเสริมเหล็ก</w:t>
      </w:r>
      <w:r>
        <w:rPr>
          <w:rStyle w:val="a8"/>
          <w:rFonts w:ascii="TH SarabunPSK" w:hAnsi="TH SarabunPSK" w:cs="TH SarabunPSK"/>
          <w:sz w:val="32"/>
          <w:szCs w:val="32"/>
          <w:cs/>
        </w:rPr>
        <w:t xml:space="preserve">  หมู่ที่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9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>บ้าน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สว่าง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ต้องดำเนินการตามรายละเอียดดังนี้</w:t>
      </w:r>
    </w:p>
    <w:p w:rsidR="008370F9" w:rsidRPr="00131A22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  <w:cs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ab/>
        <w:t xml:space="preserve">ขนาดกว้าง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4.00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เมตร  ยาว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86.00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เมตร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หนาเฉลี่ย  0.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1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5 เมตร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มีเนื้อที่คอนกรีตไม่น้อยกว่า 344 ตร.ม.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ไม่มีไหล่ทาง</w:t>
      </w:r>
    </w:p>
    <w:p w:rsidR="008370F9" w:rsidRPr="006A46F2" w:rsidRDefault="008370F9" w:rsidP="008370F9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8370F9" w:rsidRDefault="008370F9" w:rsidP="008370F9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(รายละเอียดแนบตามแบบ อบต.กำหนด)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ราคากลาง  </w:t>
      </w:r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</w:p>
    <w:p w:rsidR="008370F9" w:rsidRDefault="008370F9" w:rsidP="008370F9">
      <w:pPr>
        <w:pStyle w:val="a6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>00  บาท</w:t>
      </w:r>
    </w:p>
    <w:p w:rsidR="008370F9" w:rsidRDefault="008370F9" w:rsidP="008370F9">
      <w:pPr>
        <w:ind w:firstLine="720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D478F5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โครงการ</w:t>
      </w:r>
      <w:r w:rsidRPr="00D478F5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ที่ 9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>ก่อสร้างถนน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คอนกรีตเสริมเหล็ก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 หมู่ที่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12 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บ้าน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ชัยพลศิลป์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 ต้องดำเนินการตาม</w:t>
      </w:r>
    </w:p>
    <w:p w:rsidR="008370F9" w:rsidRPr="00131A22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รายละเอียดดังนี้</w:t>
      </w:r>
    </w:p>
    <w:p w:rsidR="008370F9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ab/>
      </w:r>
      <w:r w:rsidRPr="00CC4E48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สายที่ 1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ขนาดกว้าง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4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.00  เมตร  ยาว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30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.00  เมตร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หนาเฉลี่ย  0.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1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5 เมตร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หรือมีพื้นที่คอนกรีต</w:t>
      </w:r>
    </w:p>
    <w:p w:rsidR="008370F9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Style w:val="a8"/>
          <w:rFonts w:ascii="TH SarabunPSK" w:hAnsi="TH SarabunPSK" w:cs="TH SarabunPSK" w:hint="cs"/>
          <w:sz w:val="32"/>
          <w:szCs w:val="32"/>
          <w:cs/>
        </w:rPr>
        <w:t>ไม่น้อยกว่า  120  ตร.ม.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ไม่มีไหล่ทาง</w:t>
      </w:r>
    </w:p>
    <w:p w:rsidR="008370F9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Style w:val="a8"/>
          <w:rFonts w:ascii="TH SarabunPSK" w:hAnsi="TH SarabunPSK" w:cs="TH SarabunPSK" w:hint="cs"/>
          <w:sz w:val="32"/>
          <w:szCs w:val="32"/>
          <w:cs/>
        </w:rPr>
        <w:tab/>
      </w:r>
      <w:r w:rsidRPr="00CC4E48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สายที่ 2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ขนาดกว้าง  2.00  เมตร  ยาว  25.00  เมตร  หนาเฉลี่ย 0.15  เมตร  หรือมีพื้นที่คอนกรีต</w:t>
      </w:r>
    </w:p>
    <w:p w:rsidR="008370F9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ไม่น้อยกว่า  50  ตร.ม.  พร้อมวางท่อ คสล. ระบายน้ำ ขนาด </w:t>
      </w:r>
      <w:r>
        <w:rPr>
          <w:rStyle w:val="a8"/>
          <w:rFonts w:ascii="Arial" w:hAnsi="Arial" w:cs="Arial"/>
          <w:sz w:val="32"/>
          <w:szCs w:val="32"/>
          <w:cs/>
        </w:rPr>
        <w:t>ø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0.30  เมตร  จำนวน  15  ท่อน และบ่อพักขนาด  0.50</w:t>
      </w:r>
      <w:r>
        <w:rPr>
          <w:rStyle w:val="a8"/>
          <w:rFonts w:ascii="TH SarabunPSK" w:hAnsi="TH SarabunPSK" w:cs="TH SarabunPSK"/>
          <w:sz w:val="32"/>
          <w:szCs w:val="32"/>
        </w:rPr>
        <w:t xml:space="preserve">x0.50x0.50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เมตร  พร้อมฝาปิด  จำนวน  2  บ่อ  ไม่มีไหล่ทาง</w:t>
      </w:r>
    </w:p>
    <w:p w:rsidR="008370F9" w:rsidRDefault="008370F9" w:rsidP="008370F9">
      <w:pPr>
        <w:ind w:firstLine="720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6A0882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สายที่ 3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ขนาดกว้าง  4.00  เมตร  ยาว  40.00  เมตร  หนาเฉลี่ย  0.15  เมตร หรือมีพื้นที่คอนกรีต</w:t>
      </w:r>
    </w:p>
    <w:p w:rsidR="008370F9" w:rsidRPr="00131A22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  <w:cs/>
        </w:rPr>
      </w:pPr>
      <w:r>
        <w:rPr>
          <w:rStyle w:val="a8"/>
          <w:rFonts w:ascii="TH SarabunPSK" w:hAnsi="TH SarabunPSK" w:cs="TH SarabunPSK" w:hint="cs"/>
          <w:sz w:val="32"/>
          <w:szCs w:val="32"/>
          <w:cs/>
        </w:rPr>
        <w:t>ไม่น้อยกว่า  160  ตร.ม.  ไม่มีไหล่ทาง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  <w:cs/>
        </w:rPr>
      </w:pPr>
      <w:r>
        <w:rPr>
          <w:rStyle w:val="a8"/>
          <w:rFonts w:ascii="TH SarabunPSK" w:hAnsi="TH SarabunPSK" w:cs="TH SarabunPSK" w:hint="cs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8370F9" w:rsidRDefault="008370F9" w:rsidP="008370F9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(รายละเอียดแนบตามแบบ อบต.กำหนด)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ราคากลาง  </w:t>
      </w:r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</w:p>
    <w:p w:rsidR="008370F9" w:rsidRPr="00781A7A" w:rsidRDefault="008370F9" w:rsidP="008370F9">
      <w:pPr>
        <w:pStyle w:val="a6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>00  บาท</w:t>
      </w:r>
    </w:p>
    <w:p w:rsidR="008370F9" w:rsidRDefault="008370F9" w:rsidP="008370F9">
      <w:pPr>
        <w:ind w:firstLine="720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781A7A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โครงการ</w:t>
      </w:r>
      <w:r w:rsidRPr="00781A7A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ที่ 10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>ก่อสร้างถนน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คอนกรีตเสริมเหล็ก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 หมู่ที่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13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บ้าน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ศรีชมพู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 ต้องดำเนินการตาม</w:t>
      </w:r>
    </w:p>
    <w:p w:rsidR="008370F9" w:rsidRPr="00131A22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รายละเอียดดังนี้</w:t>
      </w:r>
    </w:p>
    <w:p w:rsidR="008370F9" w:rsidRDefault="008370F9" w:rsidP="008370F9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ab/>
        <w:t xml:space="preserve">ขนาดกว้าง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5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.00  เมตร  ยาว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70.00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เมตร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>หนาเฉลี่ย  0.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1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5 เมตร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มีเนื้อที่คอนกรีตไม่น้อยกว่า </w:t>
      </w:r>
      <w:r>
        <w:rPr>
          <w:rStyle w:val="a8"/>
          <w:rFonts w:ascii="TH SarabunPSK" w:hAnsi="TH SarabunPSK" w:cs="TH SarabunPSK"/>
          <w:sz w:val="32"/>
          <w:szCs w:val="32"/>
        </w:rPr>
        <w:t>350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ตร.ม.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ไม่มีไหล่ทาง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  <w:cs/>
        </w:rPr>
      </w:pPr>
      <w:r>
        <w:rPr>
          <w:rStyle w:val="a8"/>
          <w:rFonts w:ascii="TH SarabunPSK" w:hAnsi="TH SarabunPSK" w:cs="TH SarabunPSK"/>
          <w:sz w:val="32"/>
          <w:szCs w:val="32"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8370F9" w:rsidRPr="006A46F2" w:rsidRDefault="008370F9" w:rsidP="008370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8370F9" w:rsidRDefault="008370F9" w:rsidP="008370F9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(รายละเอียดแนบตามแบบ อบต.กำหนด)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ราคากลาง  </w:t>
      </w:r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EE0908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</w:p>
    <w:p w:rsidR="008370F9" w:rsidRDefault="008370F9" w:rsidP="008370F9">
      <w:pPr>
        <w:pStyle w:val="a6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3C77A4">
        <w:rPr>
          <w:rFonts w:ascii="TH SarabunPSK" w:hAnsi="TH SarabunPSK" w:cs="TH SarabunPSK" w:hint="cs"/>
          <w:b/>
          <w:bCs/>
          <w:sz w:val="32"/>
          <w:szCs w:val="32"/>
          <w:cs/>
        </w:rPr>
        <w:t>00  บาท</w:t>
      </w:r>
    </w:p>
    <w:p w:rsidR="008370F9" w:rsidRDefault="008370F9" w:rsidP="008370F9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370F9" w:rsidRDefault="008370F9" w:rsidP="008370F9"/>
    <w:p w:rsidR="008370F9" w:rsidRDefault="008370F9" w:rsidP="008370F9"/>
    <w:p w:rsidR="008370F9" w:rsidRDefault="008370F9" w:rsidP="008370F9"/>
    <w:p w:rsidR="008370F9" w:rsidRDefault="008370F9" w:rsidP="008370F9"/>
    <w:p w:rsidR="008370F9" w:rsidRDefault="008370F9" w:rsidP="008370F9"/>
    <w:p w:rsidR="008370F9" w:rsidRPr="002F6CC7" w:rsidRDefault="008370F9" w:rsidP="008370F9">
      <w:pPr>
        <w:rPr>
          <w:rFonts w:hint="cs"/>
          <w:cs/>
        </w:rPr>
      </w:pPr>
    </w:p>
    <w:p w:rsidR="008370F9" w:rsidRDefault="008370F9" w:rsidP="008370F9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คุณสมบัติ...</w:t>
      </w:r>
    </w:p>
    <w:p w:rsidR="008370F9" w:rsidRDefault="008370F9" w:rsidP="008370F9">
      <w:pPr>
        <w:jc w:val="right"/>
        <w:rPr>
          <w:rFonts w:ascii="TH SarabunPSK" w:hAnsi="TH SarabunPSK" w:cs="TH SarabunPSK"/>
          <w:sz w:val="32"/>
          <w:szCs w:val="32"/>
        </w:rPr>
      </w:pPr>
    </w:p>
    <w:p w:rsidR="008370F9" w:rsidRDefault="008370F9" w:rsidP="008370F9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-4-</w:t>
      </w:r>
    </w:p>
    <w:p w:rsidR="008370F9" w:rsidRDefault="008370F9" w:rsidP="008370F9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8370F9" w:rsidRPr="0027145B" w:rsidRDefault="008370F9" w:rsidP="008370F9">
      <w:pPr>
        <w:pStyle w:val="a4"/>
        <w:ind w:righ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คุณสมบัติของผู้เสนอราคา</w:t>
      </w:r>
    </w:p>
    <w:p w:rsidR="008370F9" w:rsidRPr="0027145B" w:rsidRDefault="008370F9" w:rsidP="008370F9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1.  ผู้เสนอราคาต้องเป็นผู้มีอาชีพรับจ้างทำงานที่สอบราคาจ้าง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และต้องไม่เป็นผู้ถูกแจ้งเวียนชื่อผู้ทิ้งงานของทางราชการ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หรือหน่วยงานบริหารราชการส่วนท้องถิ่น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หรือห้ามติดตั้งหรือห้ามเข้าเสนอราคากับองค์การบริหารส่วนตำบ</w:t>
      </w:r>
      <w:r>
        <w:rPr>
          <w:rFonts w:ascii="TH SarabunPSK" w:hAnsi="TH SarabunPSK" w:cs="TH SarabunPSK" w:hint="cs"/>
          <w:sz w:val="32"/>
          <w:szCs w:val="32"/>
          <w:cs/>
        </w:rPr>
        <w:t>ล</w:t>
      </w:r>
    </w:p>
    <w:p w:rsidR="008370F9" w:rsidRPr="0027145B" w:rsidRDefault="008370F9" w:rsidP="008370F9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7145B">
        <w:rPr>
          <w:rFonts w:ascii="TH SarabunPSK" w:hAnsi="TH SarabunPSK" w:cs="TH SarabunPSK"/>
          <w:sz w:val="32"/>
          <w:szCs w:val="32"/>
          <w:cs/>
        </w:rPr>
        <w:t>2.  ผู้เสนอราคาต้องไม่เป็นผู้ได้รับเอกสิทธิ์หรือความคุ้มกัน  ซึ่งอาจปฏิเสธไม่ยอมขึ้นศาลไทยเว้นแต่รัฐบาล</w:t>
      </w:r>
    </w:p>
    <w:p w:rsidR="008370F9" w:rsidRPr="0027145B" w:rsidRDefault="008370F9" w:rsidP="008370F9">
      <w:pPr>
        <w:pStyle w:val="a4"/>
        <w:tabs>
          <w:tab w:val="left" w:pos="720"/>
          <w:tab w:val="left" w:pos="900"/>
          <w:tab w:val="left" w:pos="8824"/>
        </w:tabs>
        <w:ind w:right="0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ของผู้เสนอราคาได้มีคำสั่งให้สละสิทธิ์และความคุ้มกันเช่นว่านั้น</w:t>
      </w:r>
    </w:p>
    <w:p w:rsidR="008370F9" w:rsidRPr="0027145B" w:rsidRDefault="008370F9" w:rsidP="008370F9">
      <w:pPr>
        <w:tabs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7145B">
        <w:rPr>
          <w:rFonts w:ascii="TH SarabunPSK" w:hAnsi="TH SarabunPSK" w:cs="TH SarabunPSK"/>
          <w:sz w:val="32"/>
          <w:szCs w:val="32"/>
          <w:cs/>
        </w:rPr>
        <w:t>3.  ผู้เสนอราคาจะต้องเป็นนิติบุคคลหรือบุคคลธรรมดา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มีผลงานก่อสร้างประเภทเดียวกันกับงานที่</w:t>
      </w:r>
    </w:p>
    <w:p w:rsidR="008370F9" w:rsidRDefault="008370F9" w:rsidP="008370F9">
      <w:pPr>
        <w:tabs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สอบราคาจ้างในวงเงินไม่น้อยกว่า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โครงการที่ 1 </w:t>
      </w:r>
      <w:r w:rsidRPr="008B6E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จำนวน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100,000  </w:t>
      </w:r>
      <w:r w:rsidRPr="008B6E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โครงการที่ 2 จำนวน 53,000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บาท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,</w:t>
      </w:r>
    </w:p>
    <w:p w:rsidR="008370F9" w:rsidRPr="002F6CC7" w:rsidRDefault="008370F9" w:rsidP="008370F9">
      <w:pPr>
        <w:tabs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โครงการที่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3  จำนวน 100,000 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โครงการที่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4  จำนวน 100,000 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บาท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,</w:t>
      </w:r>
      <w:r w:rsidRPr="00C53BA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โครงการที่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5  จำนวน 100,000 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บาท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โครงการที่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6  จำนวน 100,000 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โครงการที่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7  จำนวน 55,000 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โครงการที่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8  จำนวน 100,000 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โครงการที่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9  จำนวน 100,000 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โครงการที่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10  จำนวน 100,000  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หน่วยงานอื่นซึ่งมีกฎหมายบัญญัติให้มีฐานะเป็นราชการบริหารส่วนท้องถิ่น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หรือหน่วยงานเอกชนที่องค์การบริหารส่วนตำบลเชื่อถือ</w:t>
      </w:r>
    </w:p>
    <w:p w:rsidR="008370F9" w:rsidRPr="007E648E" w:rsidRDefault="008370F9" w:rsidP="008370F9">
      <w:pPr>
        <w:tabs>
          <w:tab w:val="left" w:pos="900"/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8370F9" w:rsidRDefault="008370F9" w:rsidP="008370F9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AF37DE">
        <w:rPr>
          <w:rFonts w:ascii="TH SarabunPSK" w:hAnsi="TH SarabunPSK" w:cs="TH SarabunPSK"/>
          <w:b/>
          <w:bCs/>
          <w:sz w:val="32"/>
          <w:szCs w:val="32"/>
          <w:cs/>
        </w:rPr>
        <w:t>กำหนดยื่นซองสอบราคา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ตั้งแต่วันที่  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มิถุนายน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ถึง</w:t>
      </w:r>
      <w:r w:rsidRPr="00AF37DE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17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F37DE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F2F10">
        <w:rPr>
          <w:rFonts w:ascii="TH SarabunPSK" w:hAnsi="TH SarabunPSK" w:cs="TH SarabunPSK" w:hint="cs"/>
          <w:sz w:val="32"/>
          <w:szCs w:val="32"/>
          <w:cs/>
        </w:rPr>
        <w:t>มิถุนายน</w:t>
      </w:r>
    </w:p>
    <w:p w:rsidR="008370F9" w:rsidRPr="0027145B" w:rsidRDefault="008370F9" w:rsidP="008370F9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โดยมีรายละเอียดดังต่อไปนี้</w:t>
      </w:r>
    </w:p>
    <w:p w:rsidR="008370F9" w:rsidRPr="0027145B" w:rsidRDefault="008370F9" w:rsidP="008370F9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ยื่นซองสอบราคา  ณ  องค์การบริหารส่</w:t>
      </w:r>
      <w:r>
        <w:rPr>
          <w:rFonts w:ascii="TH SarabunPSK" w:hAnsi="TH SarabunPSK" w:cs="TH SarabunPSK"/>
          <w:sz w:val="32"/>
          <w:szCs w:val="32"/>
          <w:cs/>
        </w:rPr>
        <w:t>วนตำบลโจดหนองแก  ตั้งแต่วันที่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มิถุนายน  พ.ศ.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7  ถึง   16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มิถุนายน  พ.ศ.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ในวันและเวลาราชการ</w:t>
      </w:r>
    </w:p>
    <w:p w:rsidR="008370F9" w:rsidRDefault="008370F9" w:rsidP="008370F9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</w:t>
      </w:r>
      <w:r>
        <w:rPr>
          <w:rFonts w:ascii="TH SarabunPSK" w:hAnsi="TH SarabunPSK" w:cs="TH SarabunPSK" w:hint="cs"/>
          <w:sz w:val="32"/>
          <w:szCs w:val="32"/>
          <w:cs/>
        </w:rPr>
        <w:t>สอบราคา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</w:p>
    <w:p w:rsidR="008370F9" w:rsidRDefault="008370F9" w:rsidP="008370F9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>
        <w:rPr>
          <w:rFonts w:ascii="TH SarabunPSK" w:hAnsi="TH SarabunPSK" w:cs="TH SarabunPSK"/>
          <w:sz w:val="32"/>
          <w:szCs w:val="32"/>
        </w:rPr>
        <w:t xml:space="preserve"> 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จังหวัดขอนแก่น  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17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มิถุนายน   พ.ศ. 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เวลา  0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.30  น. </w:t>
      </w:r>
      <w:r w:rsidRPr="0027145B">
        <w:rPr>
          <w:rFonts w:ascii="TH SarabunPSK" w:hAnsi="TH SarabunPSK" w:cs="TH SarabunPSK"/>
          <w:sz w:val="32"/>
          <w:szCs w:val="32"/>
        </w:rPr>
        <w:t>–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16.3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0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น.</w:t>
      </w:r>
    </w:p>
    <w:p w:rsidR="008370F9" w:rsidRPr="00822448" w:rsidRDefault="008370F9" w:rsidP="008370F9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8370F9" w:rsidRDefault="008370F9" w:rsidP="008370F9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กำหนดเปิดซอ</w:t>
      </w:r>
      <w:r w:rsidRPr="00822448">
        <w:rPr>
          <w:rFonts w:ascii="TH SarabunPSK" w:hAnsi="TH SarabunPSK" w:cs="TH SarabunPSK" w:hint="cs"/>
          <w:b/>
          <w:bCs/>
          <w:sz w:val="32"/>
          <w:szCs w:val="32"/>
          <w:cs/>
        </w:rPr>
        <w:t>ง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18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เดือน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มิถุนายน  พ.ศ.  2557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ตั้งแต่เวลา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09.</w:t>
      </w:r>
      <w:r>
        <w:rPr>
          <w:rFonts w:ascii="TH SarabunPSK" w:hAnsi="TH SarabunPSK" w:cs="TH SarabunPSK"/>
          <w:sz w:val="32"/>
          <w:szCs w:val="32"/>
        </w:rPr>
        <w:t>45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เป็นต้นไป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8370F9" w:rsidRDefault="008370F9" w:rsidP="008370F9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 w:rsidRPr="0027145B">
        <w:rPr>
          <w:rFonts w:ascii="TH SarabunPSK" w:hAnsi="TH SarabunPSK" w:cs="TH SarabunPSK"/>
          <w:sz w:val="32"/>
          <w:szCs w:val="32"/>
        </w:rPr>
        <w:t xml:space="preserve"> 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จังหวัดขอนแก่น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8370F9" w:rsidRPr="00814001" w:rsidRDefault="008370F9" w:rsidP="008370F9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8370F9" w:rsidRDefault="008370F9" w:rsidP="008370F9">
      <w:pPr>
        <w:tabs>
          <w:tab w:val="left" w:pos="567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>ผู้สนใจติดต่อขอรับ</w:t>
      </w:r>
      <w:r w:rsidRPr="0027145B">
        <w:rPr>
          <w:rFonts w:ascii="TH SarabunPSK" w:hAnsi="TH SarabunPSK" w:cs="TH SarabunPSK"/>
          <w:sz w:val="32"/>
          <w:szCs w:val="32"/>
        </w:rPr>
        <w:t>/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ซื้อเอกสารสอบราคา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โครงการที่ 1 ราคาชุดละ  600 บาท, โครงการที่ 2 ราคาชุดละ  300 บาท, โครงการที่ 3 ราคาชุดละ  600 บาท, โครงการที่ 4 ราคาชุดละ  600 บาท, โครงการที่ 5 ราคาชุดละ  600 บาท, โครงการที่ 6 ราคาชุดละ  600 บาท, โครงการที่ 7 ราคาชุดละ  300 บาท, โครงการที่ 8 ราคาชุดละ  600 บาท, โครงการที่ 9 ราคาชุดละ  600 บาท และ โครงการที่ 10 ราคาชุดละ  600 บาท </w:t>
      </w:r>
      <w:r w:rsidRPr="002714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ได้ที่ทำการองค์การบริหารส่วนตำบลโจดหนองแก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ตำบลโจดหนองแก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จังหวัดขอนแก่น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>มิถุนายน  พ.ศ.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7  ถึงวันที่  16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มิถุนายน  พ.ศ. 2557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7145B">
        <w:rPr>
          <w:rStyle w:val="normaltextblack1"/>
          <w:rFonts w:ascii="TH SarabunPSK" w:hAnsi="TH SarabunPSK" w:cs="TH SarabunPSK"/>
          <w:sz w:val="32"/>
          <w:szCs w:val="32"/>
          <w:cs/>
        </w:rPr>
        <w:t>หรือสอบถามทางโทรศัพท์หมายเล</w:t>
      </w:r>
      <w:r w:rsidRPr="0027145B">
        <w:rPr>
          <w:rFonts w:ascii="TH SarabunPSK" w:hAnsi="TH SarabunPSK" w:cs="TH SarabunPSK"/>
          <w:sz w:val="32"/>
          <w:szCs w:val="32"/>
          <w:cs/>
        </w:rPr>
        <w:t>ข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370F9" w:rsidRPr="00627C4D" w:rsidRDefault="008370F9" w:rsidP="008370F9">
      <w:pPr>
        <w:tabs>
          <w:tab w:val="left" w:pos="567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>0-4321-</w:t>
      </w:r>
      <w:r w:rsidRPr="0027145B">
        <w:rPr>
          <w:rFonts w:ascii="TH SarabunPSK" w:hAnsi="TH SarabunPSK" w:cs="TH SarabunPSK"/>
          <w:sz w:val="32"/>
          <w:szCs w:val="32"/>
          <w:cs/>
        </w:rPr>
        <w:t>0758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 ในวันและเวลาราชการ</w:t>
      </w:r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และทางเวปไซต์  </w:t>
      </w:r>
      <w:r w:rsidRPr="0027145B">
        <w:rPr>
          <w:rFonts w:ascii="TH SarabunPSK" w:hAnsi="TH SarabunPSK" w:cs="TH SarabunPSK"/>
          <w:color w:val="000000"/>
          <w:sz w:val="32"/>
          <w:szCs w:val="32"/>
        </w:rPr>
        <w:t xml:space="preserve">www.jotnongkae.go.th  </w:t>
      </w:r>
    </w:p>
    <w:p w:rsidR="008370F9" w:rsidRPr="00826F7F" w:rsidRDefault="008370F9" w:rsidP="008370F9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8370F9" w:rsidRDefault="008370F9" w:rsidP="008370F9">
      <w:pPr>
        <w:ind w:firstLine="720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ประกาศ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ณ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มิถุนายน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พ</w:t>
      </w:r>
      <w:r w:rsidRPr="0027145B">
        <w:rPr>
          <w:rFonts w:ascii="TH SarabunPSK" w:hAnsi="TH SarabunPSK" w:cs="TH SarabunPSK"/>
          <w:sz w:val="32"/>
          <w:szCs w:val="32"/>
        </w:rPr>
        <w:t>.</w:t>
      </w:r>
      <w:r w:rsidRPr="0027145B">
        <w:rPr>
          <w:rFonts w:ascii="TH SarabunPSK" w:hAnsi="TH SarabunPSK" w:cs="TH SarabunPSK"/>
          <w:sz w:val="32"/>
          <w:szCs w:val="32"/>
          <w:cs/>
        </w:rPr>
        <w:t>ศ</w:t>
      </w:r>
      <w:r w:rsidRPr="0027145B">
        <w:rPr>
          <w:rFonts w:ascii="TH SarabunPSK" w:hAnsi="TH SarabunPSK" w:cs="TH SarabunPSK"/>
          <w:sz w:val="32"/>
          <w:szCs w:val="32"/>
        </w:rPr>
        <w:t xml:space="preserve">.  </w:t>
      </w:r>
      <w:r w:rsidRPr="0027145B">
        <w:rPr>
          <w:rFonts w:ascii="TH SarabunPSK" w:hAnsi="TH SarabunPSK" w:cs="TH SarabunPSK"/>
          <w:sz w:val="32"/>
          <w:szCs w:val="32"/>
          <w:cs/>
        </w:rPr>
        <w:t>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8370F9" w:rsidRDefault="008370F9" w:rsidP="008370F9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370F9" w:rsidRPr="00826F7F" w:rsidRDefault="008370F9" w:rsidP="008370F9">
      <w:pPr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8370F9" w:rsidRDefault="008370F9" w:rsidP="008370F9">
      <w:pPr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ร้อยตำรวจตรี</w:t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</w:p>
    <w:p w:rsidR="008370F9" w:rsidRPr="0027145B" w:rsidRDefault="008370F9" w:rsidP="008370F9">
      <w:pPr>
        <w:rPr>
          <w:rFonts w:ascii="TH SarabunPSK" w:hAnsi="TH SarabunPSK" w:cs="TH SarabunPSK"/>
          <w:sz w:val="32"/>
          <w:szCs w:val="32"/>
        </w:rPr>
      </w:pPr>
    </w:p>
    <w:p w:rsidR="008370F9" w:rsidRPr="0027145B" w:rsidRDefault="008370F9" w:rsidP="008370F9">
      <w:pPr>
        <w:jc w:val="center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27145B">
        <w:rPr>
          <w:rFonts w:ascii="TH SarabunPSK" w:hAnsi="TH SarabunPSK" w:cs="TH SarabunPSK"/>
          <w:sz w:val="32"/>
          <w:szCs w:val="32"/>
        </w:rPr>
        <w:t>(</w:t>
      </w:r>
      <w:r w:rsidRPr="0027145B">
        <w:rPr>
          <w:rFonts w:ascii="TH SarabunPSK" w:hAnsi="TH SarabunPSK" w:cs="TH SarabunPSK"/>
          <w:sz w:val="32"/>
          <w:szCs w:val="32"/>
          <w:cs/>
        </w:rPr>
        <w:t>วัฒนชัย         ประไกรวัน</w:t>
      </w:r>
      <w:r w:rsidRPr="0027145B">
        <w:rPr>
          <w:rFonts w:ascii="TH SarabunPSK" w:hAnsi="TH SarabunPSK" w:cs="TH SarabunPSK"/>
          <w:sz w:val="32"/>
          <w:szCs w:val="32"/>
        </w:rPr>
        <w:t>)</w:t>
      </w:r>
    </w:p>
    <w:p w:rsidR="008370F9" w:rsidRPr="0027145B" w:rsidRDefault="008370F9" w:rsidP="008370F9">
      <w:pPr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นายกองค์การบริหารส่วนตำบลโจดหนองแก</w:t>
      </w:r>
    </w:p>
    <w:p w:rsidR="00C11B79" w:rsidRDefault="00C11B79"/>
    <w:sectPr w:rsidR="00C11B79" w:rsidSect="008370F9">
      <w:pgSz w:w="11906" w:h="16838"/>
      <w:pgMar w:top="426" w:right="849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8370F9"/>
    <w:rsid w:val="001B5970"/>
    <w:rsid w:val="008370F9"/>
    <w:rsid w:val="00B8019A"/>
    <w:rsid w:val="00C11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0F9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970"/>
    <w:pPr>
      <w:spacing w:after="0" w:line="240" w:lineRule="auto"/>
    </w:pPr>
  </w:style>
  <w:style w:type="paragraph" w:styleId="a4">
    <w:name w:val="Body Text"/>
    <w:basedOn w:val="a"/>
    <w:link w:val="a5"/>
    <w:rsid w:val="008370F9"/>
    <w:pPr>
      <w:ind w:right="-524"/>
    </w:pPr>
  </w:style>
  <w:style w:type="character" w:customStyle="1" w:styleId="a5">
    <w:name w:val="เนื้อความ อักขระ"/>
    <w:basedOn w:val="a0"/>
    <w:link w:val="a4"/>
    <w:rsid w:val="008370F9"/>
    <w:rPr>
      <w:rFonts w:ascii="Cordia New" w:eastAsia="Cordia New" w:hAnsi="Cordia New" w:cs="Angsana New"/>
      <w:sz w:val="28"/>
    </w:rPr>
  </w:style>
  <w:style w:type="character" w:customStyle="1" w:styleId="normaltextblack1">
    <w:name w:val="normaltextblack1"/>
    <w:basedOn w:val="a0"/>
    <w:rsid w:val="008370F9"/>
    <w:rPr>
      <w:rFonts w:ascii="MS Sans Serif" w:hAnsi="MS Sans Serif" w:hint="default"/>
      <w:color w:val="000000"/>
      <w:sz w:val="23"/>
      <w:szCs w:val="23"/>
    </w:rPr>
  </w:style>
  <w:style w:type="paragraph" w:styleId="a6">
    <w:name w:val="Subtitle"/>
    <w:basedOn w:val="a"/>
    <w:next w:val="a"/>
    <w:link w:val="a7"/>
    <w:qFormat/>
    <w:rsid w:val="008370F9"/>
    <w:pPr>
      <w:spacing w:after="60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7">
    <w:name w:val="ชื่อเรื่องรอง อักขระ"/>
    <w:basedOn w:val="a0"/>
    <w:link w:val="a6"/>
    <w:rsid w:val="008370F9"/>
    <w:rPr>
      <w:rFonts w:ascii="Cambria" w:eastAsia="Times New Roman" w:hAnsi="Cambria" w:cs="Angsana New"/>
      <w:sz w:val="24"/>
      <w:szCs w:val="30"/>
    </w:rPr>
  </w:style>
  <w:style w:type="character" w:styleId="a8">
    <w:name w:val="Strong"/>
    <w:basedOn w:val="a0"/>
    <w:qFormat/>
    <w:rsid w:val="008370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1264</Words>
  <Characters>7206</Characters>
  <Application>Microsoft Office Word</Application>
  <DocSecurity>0</DocSecurity>
  <Lines>60</Lines>
  <Paragraphs>16</Paragraphs>
  <ScaleCrop>false</ScaleCrop>
  <Company>KKD Computer</Company>
  <LinksUpToDate>false</LinksUpToDate>
  <CharactersWithSpaces>8454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1</cp:revision>
  <dcterms:created xsi:type="dcterms:W3CDTF">2014-06-03T05:59:00Z</dcterms:created>
  <dcterms:modified xsi:type="dcterms:W3CDTF">2014-06-03T06:00:00Z</dcterms:modified>
</cp:coreProperties>
</file>